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91" w:rsidRDefault="00CD290E">
      <w:pPr>
        <w:spacing w:before="39"/>
        <w:ind w:left="447" w:right="-33" w:firstLine="2"/>
        <w:jc w:val="center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 xml:space="preserve">Face-to-Face Observation Instructional Appraisal Form </w:t>
      </w:r>
      <w:r>
        <w:rPr>
          <w:rFonts w:ascii="Calibri" w:eastAsia="Calibri" w:hAnsi="Calibri" w:cs="Calibri"/>
          <w:i/>
          <w:sz w:val="16"/>
          <w:szCs w:val="16"/>
        </w:rPr>
        <w:t>Note: It may not be possible to demonstrate</w:t>
      </w:r>
    </w:p>
    <w:p w:rsidR="00230091" w:rsidRDefault="00CD290E">
      <w:pPr>
        <w:spacing w:before="1"/>
        <w:ind w:left="1362" w:right="88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all of these behaviors in one session</w:t>
      </w:r>
    </w:p>
    <w:p w:rsidR="00230091" w:rsidRDefault="00CD290E">
      <w:pPr>
        <w:tabs>
          <w:tab w:val="left" w:pos="4740"/>
          <w:tab w:val="left" w:pos="4980"/>
        </w:tabs>
        <w:spacing w:before="40" w:line="248" w:lineRule="auto"/>
        <w:ind w:left="-44" w:right="108" w:firstLine="211"/>
        <w:jc w:val="right"/>
        <w:rPr>
          <w:rFonts w:ascii="Calibri" w:eastAsia="Calibri" w:hAnsi="Calibri" w:cs="Calibri"/>
          <w:sz w:val="24"/>
          <w:szCs w:val="24"/>
        </w:rPr>
        <w:sectPr w:rsidR="00230091" w:rsidSect="0085490F">
          <w:headerReference w:type="default" r:id="rId7"/>
          <w:pgSz w:w="12240" w:h="15840"/>
          <w:pgMar w:top="1260" w:right="720" w:bottom="280" w:left="720" w:header="720" w:footer="720" w:gutter="0"/>
          <w:cols w:num="2" w:space="720" w:equalWidth="0">
            <w:col w:w="4618" w:space="1046"/>
            <w:col w:w="5136"/>
          </w:cols>
          <w:titlePg/>
          <w:docGrid w:linePitch="272"/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Class: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Faculty: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Date: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Dean: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5575"/>
      </w:tblGrid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Student Engagement                </w:t>
            </w: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  <w:r>
              <w:rPr>
                <w:rFonts w:ascii="Calibri" w:eastAsia="Calibri" w:hAnsi="Calibri" w:cs="Calibri"/>
                <w:position w:val="3"/>
                <w:sz w:val="16"/>
                <w:szCs w:val="16"/>
              </w:rPr>
              <w:t xml:space="preserve">Observed                                                                              </w:t>
            </w:r>
          </w:p>
        </w:tc>
        <w:tc>
          <w:tcPr>
            <w:tcW w:w="5575" w:type="dxa"/>
          </w:tcPr>
          <w:p w:rsidR="00CD290E" w:rsidRDefault="00CD290E" w:rsidP="00CD290E">
            <w:pPr>
              <w:spacing w:before="7"/>
              <w:ind w:left="7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Comments</w:t>
            </w:r>
            <w:r w:rsidR="0085490F">
              <w:rPr>
                <w:rFonts w:ascii="Calibri" w:eastAsia="Calibri" w:hAnsi="Calibri" w:cs="Calibri"/>
                <w:sz w:val="24"/>
                <w:szCs w:val="24"/>
              </w:rPr>
              <w:t>/Evidence</w:t>
            </w:r>
          </w:p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There is an atmosphere of mutual respect and diverse viewpoints. </w:t>
            </w:r>
          </w:p>
          <w:p w:rsidR="00CD290E" w:rsidRDefault="00CD290E">
            <w:pPr>
              <w:spacing w:line="200" w:lineRule="exact"/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There is evidence of academic rigor.</w:t>
            </w:r>
          </w:p>
          <w:p w:rsidR="00CD290E" w:rsidRDefault="00CD290E">
            <w:pPr>
              <w:spacing w:line="200" w:lineRule="exact"/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BB7A78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q</w:t>
            </w:r>
            <w:r w:rsidR="00CD290E">
              <w:rPr>
                <w:rFonts w:ascii="Calibri" w:eastAsia="Calibri" w:hAnsi="Calibri" w:cs="Calibri"/>
                <w:sz w:val="22"/>
                <w:szCs w:val="22"/>
              </w:rPr>
              <w:t>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faculty</w:t>
            </w:r>
            <w:r w:rsidR="00CD290E">
              <w:rPr>
                <w:rFonts w:ascii="Calibri" w:eastAsia="Calibri" w:hAnsi="Calibri" w:cs="Calibri"/>
                <w:sz w:val="22"/>
                <w:szCs w:val="22"/>
              </w:rPr>
              <w:t xml:space="preserve"> are responded to appropriately.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There is active learning (simulation, role playing or other).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There is appropriate application to the real world.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is monitored and instruction is adjusted.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Overall Organization                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Lesson objectives are made clear to the students.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Key points are summarized throughout the lesson.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lesson is related to past and future lessons. 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Terms are defined or background given as necessary. 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Communication and Presentation    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Concepts are explained clearly.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variety of teaching techniques are used. 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Examples are given to clarify points.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Instructor speaks with effective vocal quality, volume and rate.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Technology use enhances learning.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rPr>
          <w:trHeight w:val="458"/>
        </w:trPr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Managing the Learning Environment</w:t>
            </w:r>
          </w:p>
          <w:p w:rsidR="00CD290E" w:rsidRPr="00CD290E" w:rsidRDefault="00CD290E">
            <w:pPr>
              <w:spacing w:line="200" w:lineRule="exac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Instructor controls the pace.</w:t>
            </w:r>
          </w:p>
          <w:p w:rsidR="00CD290E" w:rsidRP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are on task or attentive.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CD290E">
        <w:tc>
          <w:tcPr>
            <w:tcW w:w="422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 organized for student success.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</w:tbl>
    <w:p w:rsidR="00CD290E" w:rsidRDefault="00CD290E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ind w:left="108"/>
        <w:rPr>
          <w:rFonts w:ascii="Calibri" w:eastAsia="Calibri" w:hAnsi="Calibri" w:cs="Calibri"/>
          <w:sz w:val="22"/>
          <w:szCs w:val="22"/>
        </w:rPr>
        <w:sectPr w:rsidR="00230091">
          <w:type w:val="continuous"/>
          <w:pgSz w:w="12240" w:h="15840"/>
          <w:pgMar w:top="1260" w:right="720" w:bottom="280" w:left="720" w:header="720" w:footer="720" w:gutter="0"/>
          <w:cols w:space="720"/>
        </w:sect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 w:rsidRPr="00CD290E">
        <w:rPr>
          <w:rFonts w:ascii="Calibri" w:eastAsia="Calibri" w:hAnsi="Calibri" w:cs="Calibri"/>
          <w:b/>
          <w:sz w:val="24"/>
          <w:szCs w:val="24"/>
        </w:rPr>
        <w:lastRenderedPageBreak/>
        <w:t>Student feedback</w:t>
      </w:r>
      <w:r>
        <w:rPr>
          <w:rFonts w:ascii="Calibri" w:eastAsia="Calibri" w:hAnsi="Calibri" w:cs="Calibri"/>
          <w:sz w:val="24"/>
          <w:szCs w:val="24"/>
        </w:rPr>
        <w:t xml:space="preserve"> (surveys, instructor provided, etc.):</w:t>
      </w: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 w:rsidRPr="00CD290E">
        <w:rPr>
          <w:rFonts w:ascii="Calibri" w:eastAsia="Calibri" w:hAnsi="Calibri" w:cs="Calibri"/>
          <w:b/>
          <w:sz w:val="24"/>
          <w:szCs w:val="24"/>
        </w:rPr>
        <w:t xml:space="preserve">Syllabus reviewed and checklist completed.  </w:t>
      </w:r>
      <w:r>
        <w:rPr>
          <w:rFonts w:ascii="Calibri" w:eastAsia="Calibri" w:hAnsi="Calibri" w:cs="Calibri"/>
          <w:sz w:val="24"/>
          <w:szCs w:val="24"/>
        </w:rPr>
        <w:t>Yes   ______    No  ______</w:t>
      </w: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85490F" w:rsidRDefault="0085490F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Semester Course Assessment completed.    </w:t>
      </w:r>
      <w:r>
        <w:rPr>
          <w:rFonts w:ascii="Calibri" w:eastAsia="Calibri" w:hAnsi="Calibri" w:cs="Calibri"/>
          <w:sz w:val="24"/>
          <w:szCs w:val="24"/>
        </w:rPr>
        <w:t>Yes _______  No _________</w:t>
      </w:r>
    </w:p>
    <w:p w:rsidR="0085490F" w:rsidRDefault="0085490F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85490F" w:rsidRDefault="0085490F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Year-End Program Assessment completed </w:t>
      </w:r>
      <w:r>
        <w:rPr>
          <w:rFonts w:ascii="Calibri" w:eastAsia="Calibri" w:hAnsi="Calibri" w:cs="Calibri"/>
          <w:sz w:val="24"/>
          <w:szCs w:val="24"/>
        </w:rPr>
        <w:t>(NA for Liberal Arts/adjuncts) Yes _____  No _____ NA _____</w:t>
      </w:r>
    </w:p>
    <w:p w:rsidR="00661C77" w:rsidRDefault="00661C77">
      <w:pPr>
        <w:spacing w:before="48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661C77" w:rsidRPr="00661C77" w:rsidRDefault="00661C77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Professional Development Form </w:t>
      </w:r>
      <w:r w:rsidR="004B65A7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Yes _____  No _____ NA </w:t>
      </w:r>
    </w:p>
    <w:p w:rsidR="00CD290E" w:rsidRDefault="004B65A7" w:rsidP="004B65A7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UFT only:</w:t>
      </w:r>
      <w:r w:rsidR="00BB7A78">
        <w:rPr>
          <w:rFonts w:ascii="Calibri" w:eastAsia="Calibri" w:hAnsi="Calibri" w:cs="Calibri"/>
          <w:sz w:val="24"/>
          <w:szCs w:val="24"/>
        </w:rPr>
        <w:t xml:space="preserve"> 1) provide</w:t>
      </w:r>
      <w:r>
        <w:rPr>
          <w:rFonts w:ascii="Calibri" w:eastAsia="Calibri" w:hAnsi="Calibri" w:cs="Calibri"/>
          <w:sz w:val="24"/>
          <w:szCs w:val="24"/>
        </w:rPr>
        <w:t xml:space="preserve"> report of activity on old plan and </w:t>
      </w:r>
      <w:r w:rsidR="00BB7A78">
        <w:rPr>
          <w:rFonts w:ascii="Calibri" w:eastAsia="Calibri" w:hAnsi="Calibri" w:cs="Calibri"/>
          <w:sz w:val="24"/>
          <w:szCs w:val="24"/>
        </w:rPr>
        <w:t xml:space="preserve">2) provide </w:t>
      </w:r>
      <w:r>
        <w:rPr>
          <w:rFonts w:ascii="Calibri" w:eastAsia="Calibri" w:hAnsi="Calibri" w:cs="Calibri"/>
          <w:sz w:val="24"/>
          <w:szCs w:val="24"/>
        </w:rPr>
        <w:t>new plan</w:t>
      </w:r>
      <w:r w:rsidR="00BB7A78">
        <w:rPr>
          <w:rFonts w:ascii="Calibri" w:eastAsia="Calibri" w:hAnsi="Calibri" w:cs="Calibri"/>
          <w:sz w:val="24"/>
          <w:szCs w:val="24"/>
        </w:rPr>
        <w:t>.</w:t>
      </w:r>
    </w:p>
    <w:p w:rsidR="004B65A7" w:rsidRDefault="004B65A7">
      <w:pPr>
        <w:spacing w:before="48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230091" w:rsidRPr="00CD290E" w:rsidRDefault="00CD290E">
      <w:pPr>
        <w:spacing w:before="48"/>
        <w:ind w:left="100"/>
        <w:rPr>
          <w:rFonts w:ascii="Calibri" w:eastAsia="Calibri" w:hAnsi="Calibri" w:cs="Calibri"/>
          <w:b/>
          <w:sz w:val="24"/>
          <w:szCs w:val="24"/>
        </w:rPr>
      </w:pPr>
      <w:r w:rsidRPr="00CD290E">
        <w:rPr>
          <w:rFonts w:ascii="Calibri" w:eastAsia="Calibri" w:hAnsi="Calibri" w:cs="Calibri"/>
          <w:b/>
          <w:sz w:val="24"/>
          <w:szCs w:val="24"/>
        </w:rPr>
        <w:t xml:space="preserve">Additional Comments </w:t>
      </w:r>
      <w:r>
        <w:rPr>
          <w:rFonts w:ascii="Calibri" w:eastAsia="Calibri" w:hAnsi="Calibri" w:cs="Calibri"/>
          <w:b/>
          <w:sz w:val="24"/>
          <w:szCs w:val="24"/>
        </w:rPr>
        <w:t xml:space="preserve">from Dean </w:t>
      </w:r>
      <w:r w:rsidR="0085490F">
        <w:rPr>
          <w:rFonts w:ascii="Calibri" w:eastAsia="Calibri" w:hAnsi="Calibri" w:cs="Calibri"/>
          <w:b/>
          <w:sz w:val="24"/>
          <w:szCs w:val="24"/>
        </w:rPr>
        <w:t>(notes f</w:t>
      </w:r>
      <w:r w:rsidRPr="00CD290E">
        <w:rPr>
          <w:rFonts w:ascii="Calibri" w:eastAsia="Calibri" w:hAnsi="Calibri" w:cs="Calibri"/>
          <w:b/>
          <w:sz w:val="24"/>
          <w:szCs w:val="24"/>
        </w:rPr>
        <w:t>rom faculty conference):</w:t>
      </w: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Pr="00CD290E" w:rsidRDefault="00CD290E">
      <w:pPr>
        <w:spacing w:before="48"/>
        <w:ind w:left="100"/>
        <w:rPr>
          <w:rFonts w:ascii="Calibri" w:eastAsia="Calibri" w:hAnsi="Calibri" w:cs="Calibri"/>
          <w:b/>
          <w:sz w:val="24"/>
          <w:szCs w:val="24"/>
        </w:rPr>
      </w:pPr>
      <w:r w:rsidRPr="00CD290E">
        <w:rPr>
          <w:rFonts w:ascii="Calibri" w:eastAsia="Calibri" w:hAnsi="Calibri" w:cs="Calibri"/>
          <w:b/>
          <w:sz w:val="24"/>
          <w:szCs w:val="24"/>
        </w:rPr>
        <w:t xml:space="preserve">Faculty Response: </w:t>
      </w:r>
    </w:p>
    <w:p w:rsidR="00230091" w:rsidRDefault="00230091">
      <w:pPr>
        <w:spacing w:line="200" w:lineRule="exact"/>
      </w:pPr>
    </w:p>
    <w:p w:rsidR="00CD290E" w:rsidRDefault="00CD290E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before="9" w:line="220" w:lineRule="exact"/>
        <w:rPr>
          <w:sz w:val="22"/>
          <w:szCs w:val="22"/>
        </w:rPr>
      </w:pPr>
    </w:p>
    <w:p w:rsidR="00230091" w:rsidRDefault="00CD290E">
      <w:pPr>
        <w:tabs>
          <w:tab w:val="left" w:pos="10600"/>
        </w:tabs>
        <w:spacing w:before="7"/>
        <w:ind w:lef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Faculty: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Dean: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30091" w:rsidRDefault="00CD290E">
      <w:pPr>
        <w:spacing w:before="10"/>
        <w:ind w:left="287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(signature)                                                                                                                                  (signature)</w:t>
      </w:r>
    </w:p>
    <w:p w:rsidR="00230091" w:rsidRDefault="00230091">
      <w:pPr>
        <w:spacing w:before="9" w:line="220" w:lineRule="exact"/>
        <w:rPr>
          <w:sz w:val="22"/>
          <w:szCs w:val="22"/>
        </w:rPr>
      </w:pPr>
    </w:p>
    <w:p w:rsidR="00230091" w:rsidRDefault="00CD290E">
      <w:pPr>
        <w:tabs>
          <w:tab w:val="left" w:pos="10600"/>
        </w:tabs>
        <w:spacing w:before="7"/>
        <w:ind w:left="6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Date: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230091">
      <w:pgSz w:w="12240" w:h="15840"/>
      <w:pgMar w:top="960" w:right="9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DB" w:rsidRDefault="00A473DB" w:rsidP="0085490F">
      <w:r>
        <w:separator/>
      </w:r>
    </w:p>
  </w:endnote>
  <w:endnote w:type="continuationSeparator" w:id="0">
    <w:p w:rsidR="00A473DB" w:rsidRDefault="00A473DB" w:rsidP="0085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DB" w:rsidRDefault="00A473DB" w:rsidP="0085490F">
      <w:r>
        <w:separator/>
      </w:r>
    </w:p>
  </w:footnote>
  <w:footnote w:type="continuationSeparator" w:id="0">
    <w:p w:rsidR="00A473DB" w:rsidRDefault="00A473DB" w:rsidP="0085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0F" w:rsidRPr="0085490F" w:rsidRDefault="0085490F" w:rsidP="0085490F">
    <w:pPr>
      <w:pStyle w:val="Header"/>
      <w:rPr>
        <w:sz w:val="24"/>
        <w:szCs w:val="24"/>
      </w:rPr>
    </w:pPr>
    <w:r w:rsidRPr="0085490F">
      <w:rPr>
        <w:rFonts w:ascii="Calibri" w:eastAsia="Calibri" w:hAnsi="Calibri" w:cs="Calibri"/>
        <w:sz w:val="24"/>
        <w:szCs w:val="24"/>
      </w:rPr>
      <w:t>Face-to-Face Observation Instructional Appraisal Form      Faculty</w:t>
    </w:r>
    <w:r>
      <w:rPr>
        <w:rFonts w:ascii="Calibri" w:eastAsia="Calibri" w:hAnsi="Calibri" w:cs="Calibri"/>
        <w:sz w:val="24"/>
        <w:szCs w:val="24"/>
      </w:rPr>
      <w:t xml:space="preserve"> Name: ______________________________</w:t>
    </w:r>
    <w:r w:rsidRPr="0085490F">
      <w:rPr>
        <w:rFonts w:ascii="Calibri" w:eastAsia="Calibri" w:hAnsi="Calibri" w:cs="Calibr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956"/>
    <w:multiLevelType w:val="multilevel"/>
    <w:tmpl w:val="B7B8B1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91"/>
    <w:rsid w:val="000F24E7"/>
    <w:rsid w:val="00230091"/>
    <w:rsid w:val="003C644E"/>
    <w:rsid w:val="004B65A7"/>
    <w:rsid w:val="004F0B6D"/>
    <w:rsid w:val="00661C77"/>
    <w:rsid w:val="0085490F"/>
    <w:rsid w:val="00A473DB"/>
    <w:rsid w:val="00BB7A78"/>
    <w:rsid w:val="00CD290E"/>
    <w:rsid w:val="00D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69718-E7B7-4A1A-8DCB-386981C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D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0F"/>
  </w:style>
  <w:style w:type="paragraph" w:styleId="Footer">
    <w:name w:val="footer"/>
    <w:basedOn w:val="Normal"/>
    <w:link w:val="FooterChar"/>
    <w:uiPriority w:val="99"/>
    <w:unhideWhenUsed/>
    <w:rsid w:val="00854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Westra</dc:creator>
  <cp:lastModifiedBy>Valerie Klumper</cp:lastModifiedBy>
  <cp:revision>2</cp:revision>
  <dcterms:created xsi:type="dcterms:W3CDTF">2019-11-07T16:04:00Z</dcterms:created>
  <dcterms:modified xsi:type="dcterms:W3CDTF">2019-11-07T16:04:00Z</dcterms:modified>
</cp:coreProperties>
</file>